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7038B4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D52885" w:rsidRDefault="00D52885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8B4">
        <w:rPr>
          <w:rFonts w:ascii="Times New Roman" w:hAnsi="Times New Roman" w:cs="Times New Roman"/>
          <w:sz w:val="28"/>
          <w:szCs w:val="28"/>
          <w:u w:val="single"/>
        </w:rPr>
        <w:t>Obliczanie pól wielokątów</w:t>
      </w:r>
      <w:r w:rsidR="003430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73D" w:rsidRDefault="0084573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C64" w:rsidRDefault="004D3C6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 filmik</w:t>
      </w:r>
    </w:p>
    <w:p w:rsidR="00BB6D69" w:rsidRDefault="00BB6D6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EF5" w:rsidRDefault="004D3C6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https://pistacja.tv/film/mat00242-pola-figur-zlozonych?playlist=392</w:t>
      </w:r>
    </w:p>
    <w:p w:rsidR="007038B4" w:rsidRDefault="007038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38B4" w:rsidRDefault="004D3C6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 nadzieję,  że bez  problemów  rozwiążecie zad. 3  str. 199  w podręczniku.</w:t>
      </w:r>
    </w:p>
    <w:p w:rsidR="004D3C64" w:rsidRDefault="004D3C6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Przerysujcie  </w:t>
      </w:r>
      <w:r w:rsidR="00BB6D69">
        <w:rPr>
          <w:rFonts w:ascii="Times New Roman" w:hAnsi="Times New Roman" w:cs="Times New Roman"/>
          <w:sz w:val="28"/>
          <w:szCs w:val="28"/>
        </w:rPr>
        <w:t>rysunki i</w:t>
      </w:r>
      <w:r>
        <w:rPr>
          <w:rFonts w:ascii="Times New Roman" w:hAnsi="Times New Roman" w:cs="Times New Roman"/>
          <w:sz w:val="28"/>
          <w:szCs w:val="28"/>
        </w:rPr>
        <w:t xml:space="preserve">  podzielcie  na  figury,  których  pola  potraficie  obliczyć</w:t>
      </w:r>
      <w:r w:rsidR="00BB6D69">
        <w:rPr>
          <w:rFonts w:ascii="Times New Roman" w:hAnsi="Times New Roman" w:cs="Times New Roman"/>
          <w:sz w:val="28"/>
          <w:szCs w:val="28"/>
        </w:rPr>
        <w:t>.</w:t>
      </w:r>
    </w:p>
    <w:p w:rsidR="00BB6D69" w:rsidRDefault="00BB6D69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obliczenia.</w:t>
      </w:r>
    </w:p>
    <w:p w:rsidR="00FF2EF5" w:rsidRDefault="00FF2EF5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659E0"/>
    <w:rsid w:val="001D653A"/>
    <w:rsid w:val="00204A93"/>
    <w:rsid w:val="00242DF0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C135C"/>
    <w:rsid w:val="003D2FD2"/>
    <w:rsid w:val="003F5172"/>
    <w:rsid w:val="00431734"/>
    <w:rsid w:val="004402F1"/>
    <w:rsid w:val="004447A5"/>
    <w:rsid w:val="00454435"/>
    <w:rsid w:val="004758D7"/>
    <w:rsid w:val="00486387"/>
    <w:rsid w:val="004B4463"/>
    <w:rsid w:val="004C4540"/>
    <w:rsid w:val="004D3C64"/>
    <w:rsid w:val="004D4FE0"/>
    <w:rsid w:val="004D6296"/>
    <w:rsid w:val="0051518F"/>
    <w:rsid w:val="00586771"/>
    <w:rsid w:val="005E6207"/>
    <w:rsid w:val="00617D60"/>
    <w:rsid w:val="00623A46"/>
    <w:rsid w:val="00642EBD"/>
    <w:rsid w:val="00643C19"/>
    <w:rsid w:val="00647BFD"/>
    <w:rsid w:val="00655B9A"/>
    <w:rsid w:val="00690C63"/>
    <w:rsid w:val="0069443A"/>
    <w:rsid w:val="006F20BA"/>
    <w:rsid w:val="006F530C"/>
    <w:rsid w:val="007038B4"/>
    <w:rsid w:val="00735591"/>
    <w:rsid w:val="00736279"/>
    <w:rsid w:val="007568D3"/>
    <w:rsid w:val="00761484"/>
    <w:rsid w:val="007C04F0"/>
    <w:rsid w:val="007E5C71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9E38F9"/>
    <w:rsid w:val="00A25864"/>
    <w:rsid w:val="00A470D9"/>
    <w:rsid w:val="00A5412D"/>
    <w:rsid w:val="00AA2007"/>
    <w:rsid w:val="00AB083C"/>
    <w:rsid w:val="00AB14F1"/>
    <w:rsid w:val="00AB3E92"/>
    <w:rsid w:val="00AC25BA"/>
    <w:rsid w:val="00AE52F5"/>
    <w:rsid w:val="00B14922"/>
    <w:rsid w:val="00B15A71"/>
    <w:rsid w:val="00B4342E"/>
    <w:rsid w:val="00B81AC7"/>
    <w:rsid w:val="00B87537"/>
    <w:rsid w:val="00BB6100"/>
    <w:rsid w:val="00BB6D69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708A5"/>
    <w:rsid w:val="00D965C8"/>
    <w:rsid w:val="00DD4931"/>
    <w:rsid w:val="00DD5289"/>
    <w:rsid w:val="00DE2306"/>
    <w:rsid w:val="00E17491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78</cp:revision>
  <dcterms:created xsi:type="dcterms:W3CDTF">2020-04-21T14:21:00Z</dcterms:created>
  <dcterms:modified xsi:type="dcterms:W3CDTF">2020-05-24T19:32:00Z</dcterms:modified>
</cp:coreProperties>
</file>